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09" w:rsidRPr="009B5F36" w:rsidRDefault="00264BF8">
      <w:pPr>
        <w:rPr>
          <w:rFonts w:ascii="Times New Roman" w:hAnsi="Times New Roman" w:cs="Times New Roman"/>
          <w:b/>
          <w:sz w:val="24"/>
          <w:szCs w:val="24"/>
        </w:rPr>
      </w:pPr>
      <w:r w:rsidRPr="009B5F36">
        <w:rPr>
          <w:b/>
          <w:sz w:val="24"/>
          <w:szCs w:val="24"/>
        </w:rPr>
        <w:t xml:space="preserve">                                                        </w:t>
      </w:r>
      <w:r w:rsidRPr="009B5F36">
        <w:rPr>
          <w:rFonts w:ascii="Times New Roman" w:hAnsi="Times New Roman" w:cs="Times New Roman"/>
          <w:b/>
          <w:sz w:val="24"/>
          <w:szCs w:val="24"/>
        </w:rPr>
        <w:t>ZİHİNSEL ENGELLİLER</w:t>
      </w:r>
    </w:p>
    <w:tbl>
      <w:tblPr>
        <w:tblW w:w="10035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"/>
        <w:gridCol w:w="189"/>
        <w:gridCol w:w="30"/>
        <w:gridCol w:w="4560"/>
        <w:gridCol w:w="15"/>
        <w:gridCol w:w="523"/>
        <w:gridCol w:w="707"/>
        <w:gridCol w:w="60"/>
        <w:gridCol w:w="3645"/>
        <w:gridCol w:w="135"/>
      </w:tblGrid>
      <w:tr w:rsidR="00340F09" w:rsidTr="00060E21">
        <w:trPr>
          <w:trHeight w:val="375"/>
        </w:trPr>
        <w:tc>
          <w:tcPr>
            <w:tcW w:w="10035" w:type="dxa"/>
            <w:gridSpan w:val="10"/>
          </w:tcPr>
          <w:p w:rsidR="00340F09" w:rsidRDefault="009B5F36" w:rsidP="009B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           DİL, KONUŞMA VE ALTERNATİF İLETİŞİM BECERİLERİ KABA                    DEĞERLENDİRME FORMU</w:t>
            </w:r>
          </w:p>
        </w:tc>
      </w:tr>
      <w:tr w:rsidR="00340F09" w:rsidTr="00340F09">
        <w:trPr>
          <w:trHeight w:val="509"/>
        </w:trPr>
        <w:tc>
          <w:tcPr>
            <w:tcW w:w="5488" w:type="dxa"/>
            <w:gridSpan w:val="6"/>
          </w:tcPr>
          <w:p w:rsidR="00340F09" w:rsidRPr="00340F09" w:rsidRDefault="00340F09" w:rsidP="0034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4547" w:type="dxa"/>
            <w:gridSpan w:val="4"/>
          </w:tcPr>
          <w:p w:rsidR="00340F09" w:rsidRDefault="00340F09" w:rsidP="00340F09">
            <w:pPr>
              <w:autoSpaceDE w:val="0"/>
              <w:autoSpaceDN w:val="0"/>
              <w:adjustRightInd w:val="0"/>
              <w:spacing w:after="0" w:line="240" w:lineRule="auto"/>
              <w:ind w:left="657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Uygulama Tarihi:</w:t>
            </w:r>
          </w:p>
        </w:tc>
      </w:tr>
      <w:tr w:rsidR="0056449A" w:rsidTr="0056449A">
        <w:trPr>
          <w:trHeight w:val="270"/>
        </w:trPr>
        <w:tc>
          <w:tcPr>
            <w:tcW w:w="10035" w:type="dxa"/>
            <w:gridSpan w:val="10"/>
          </w:tcPr>
          <w:p w:rsidR="0056449A" w:rsidRDefault="0056449A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Doğum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Tarihi :</w:t>
            </w:r>
            <w:proofErr w:type="gramEnd"/>
          </w:p>
        </w:tc>
      </w:tr>
      <w:tr w:rsidR="00315CA6" w:rsidTr="00340F09">
        <w:trPr>
          <w:trHeight w:val="278"/>
        </w:trPr>
        <w:tc>
          <w:tcPr>
            <w:tcW w:w="4950" w:type="dxa"/>
            <w:gridSpan w:val="4"/>
          </w:tcPr>
          <w:p w:rsidR="00315CA6" w:rsidRDefault="0088223A" w:rsidP="0034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        BİLDİRİMLER</w:t>
            </w:r>
          </w:p>
        </w:tc>
        <w:tc>
          <w:tcPr>
            <w:tcW w:w="1305" w:type="dxa"/>
            <w:gridSpan w:val="4"/>
          </w:tcPr>
          <w:p w:rsidR="00315CA6" w:rsidRDefault="00315CA6" w:rsidP="00315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Evet/Hayır</w:t>
            </w:r>
          </w:p>
        </w:tc>
        <w:tc>
          <w:tcPr>
            <w:tcW w:w="3780" w:type="dxa"/>
            <w:gridSpan w:val="2"/>
          </w:tcPr>
          <w:p w:rsidR="00315CA6" w:rsidRDefault="00ED51FD" w:rsidP="00315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            Açıklamalar</w:t>
            </w:r>
          </w:p>
        </w:tc>
      </w:tr>
      <w:tr w:rsidR="00315CA6" w:rsidTr="00315CA6">
        <w:trPr>
          <w:trHeight w:val="288"/>
        </w:trPr>
        <w:tc>
          <w:tcPr>
            <w:tcW w:w="4950" w:type="dxa"/>
            <w:gridSpan w:val="4"/>
          </w:tcPr>
          <w:p w:rsidR="00315CA6" w:rsidRDefault="00315CA6" w:rsidP="0056449A">
            <w:p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Açıklamalar</w:t>
            </w:r>
          </w:p>
        </w:tc>
        <w:tc>
          <w:tcPr>
            <w:tcW w:w="1305" w:type="dxa"/>
            <w:gridSpan w:val="4"/>
          </w:tcPr>
          <w:p w:rsidR="00315CA6" w:rsidRDefault="00315CA6" w:rsidP="00315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315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301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Sesin yönünü bulur. 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240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Sesin kaynağını bulur. 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270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Adı söylendiğinde bakar. 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533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Konuşana dikkatini yönelttiğini jest,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</w:rPr>
              <w:t>mimik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ve hareketlerle gösterir.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544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Farklı resimler arasından ismi söylenen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</w:rPr>
              <w:t>nesneyi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gösterir.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272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Resim üstünde istenen nesneyi gösterir. 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525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Tek basamaklı basit sözel yönergeleri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yerine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getirir.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489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İki ve üç basamaklı sözel yönergeleri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</w:rPr>
              <w:t>yerine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getirir.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285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Sözel olmayan yönergeleri yerine getirir. 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483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Nesnelerle yapılan büyük kas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</w:rPr>
              <w:t>davranışlarını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taklit eder.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525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Nesne kullanılmaksızın gerçekleştirilen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</w:rPr>
              <w:t>büyük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kas davranışlarını taklit eder.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505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Küçük kaslarla gerçekleştirilen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</w:rPr>
              <w:t>davranışları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taklit eder.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270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Yüz hareketlerini taklit eder. 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230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Motor hareketlerde sıra alır. 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258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Oyun zamanında sıra alır. 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286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16</w:t>
            </w: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Kendi sesini kullanarak sıra alır. 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510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Kurallı oyunları sürdürebilmek için sıra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</w:rPr>
              <w:t>alır</w:t>
            </w:r>
            <w:proofErr w:type="gramEnd"/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330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18</w:t>
            </w: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Tek heceli sözcükleri taklit eder. 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516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İki ve daha fazla heceden oluşan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</w:rPr>
              <w:t>sözcükleri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taklit eder.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512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Jest ve işaretlere dayalı olarak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</w:rPr>
              <w:t>gereksinimlerini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ifade eder.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330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21</w:t>
            </w: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İsim bildiren sözcükler kullanır. 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255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22</w:t>
            </w: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Olumsuzluk bildiren sözcükler kullanır. 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300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23</w:t>
            </w: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Eylem bildiren sözcükler kullanır. 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264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24</w:t>
            </w: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Tekrar bildiren sözcükler kullanır. </w:t>
            </w:r>
          </w:p>
        </w:tc>
        <w:tc>
          <w:tcPr>
            <w:tcW w:w="1305" w:type="dxa"/>
            <w:gridSpan w:val="4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15CA6" w:rsidTr="00315CA6">
        <w:trPr>
          <w:trHeight w:val="345"/>
        </w:trPr>
        <w:tc>
          <w:tcPr>
            <w:tcW w:w="360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25</w:t>
            </w:r>
          </w:p>
        </w:tc>
        <w:tc>
          <w:tcPr>
            <w:tcW w:w="4590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Yer bildiren sözcükler kullanır. </w:t>
            </w:r>
          </w:p>
        </w:tc>
        <w:tc>
          <w:tcPr>
            <w:tcW w:w="1245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84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315CA6" w:rsidTr="00315CA6">
        <w:trPr>
          <w:trHeight w:val="285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26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Tek sözcük kullanarak gereksinimlerini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</w:rPr>
              <w:t>ifade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eder.</w:t>
            </w:r>
          </w:p>
        </w:tc>
        <w:tc>
          <w:tcPr>
            <w:tcW w:w="1245" w:type="dxa"/>
            <w:gridSpan w:val="3"/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840" w:type="dxa"/>
            <w:gridSpan w:val="3"/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315CA6" w:rsidTr="00315CA6">
        <w:trPr>
          <w:trHeight w:val="345"/>
        </w:trPr>
        <w:tc>
          <w:tcPr>
            <w:tcW w:w="360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27</w:t>
            </w:r>
          </w:p>
        </w:tc>
        <w:tc>
          <w:tcPr>
            <w:tcW w:w="4590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İletişim başlatır. </w:t>
            </w:r>
          </w:p>
        </w:tc>
        <w:tc>
          <w:tcPr>
            <w:tcW w:w="1245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84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15CA6" w:rsidTr="00315CA6">
        <w:trPr>
          <w:trHeight w:val="330"/>
        </w:trPr>
        <w:tc>
          <w:tcPr>
            <w:tcW w:w="360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lastRenderedPageBreak/>
              <w:t>28</w:t>
            </w:r>
          </w:p>
        </w:tc>
        <w:tc>
          <w:tcPr>
            <w:tcW w:w="4590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İletişim sürdürür. </w:t>
            </w:r>
          </w:p>
        </w:tc>
        <w:tc>
          <w:tcPr>
            <w:tcW w:w="1245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84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15CA6" w:rsidTr="00315CA6">
        <w:trPr>
          <w:trHeight w:val="600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29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İki sözcüklü cümlecikler kullanarak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 </w:t>
            </w:r>
            <w:proofErr w:type="gramStart"/>
            <w:r>
              <w:rPr>
                <w:rFonts w:ascii="TimesNewRomanPSMT" w:hAnsi="TimesNewRomanPSMT" w:cs="TimesNewRomanPSMT"/>
              </w:rPr>
              <w:t>gereksinimlerini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ifade eder.</w:t>
            </w:r>
          </w:p>
        </w:tc>
        <w:tc>
          <w:tcPr>
            <w:tcW w:w="1245" w:type="dxa"/>
            <w:gridSpan w:val="3"/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840" w:type="dxa"/>
            <w:gridSpan w:val="3"/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315CA6" w:rsidTr="00315CA6">
        <w:trPr>
          <w:trHeight w:val="567"/>
        </w:trPr>
        <w:tc>
          <w:tcPr>
            <w:tcW w:w="36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30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459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Üç ve daha fazla sözcük içeren cümleler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</w:t>
            </w:r>
            <w:proofErr w:type="gramStart"/>
            <w:r>
              <w:rPr>
                <w:rFonts w:ascii="TimesNewRomanPSMT" w:hAnsi="TimesNewRomanPSMT" w:cs="TimesNewRomanPSMT"/>
              </w:rPr>
              <w:t>kullanarak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gereksinimlerini ifade eder.</w:t>
            </w:r>
          </w:p>
        </w:tc>
        <w:tc>
          <w:tcPr>
            <w:tcW w:w="1245" w:type="dxa"/>
            <w:gridSpan w:val="3"/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840" w:type="dxa"/>
            <w:gridSpan w:val="3"/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315CA6" w:rsidTr="00315CA6">
        <w:trPr>
          <w:trHeight w:val="390"/>
        </w:trPr>
        <w:tc>
          <w:tcPr>
            <w:tcW w:w="390" w:type="dxa"/>
            <w:gridSpan w:val="3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31</w:t>
            </w:r>
          </w:p>
        </w:tc>
        <w:tc>
          <w:tcPr>
            <w:tcW w:w="4575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Gördüğü ve yaşadığı olaylarla ilgili bilgi verir.</w:t>
            </w:r>
          </w:p>
        </w:tc>
        <w:tc>
          <w:tcPr>
            <w:tcW w:w="123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840" w:type="dxa"/>
            <w:gridSpan w:val="3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315CA6" w:rsidTr="00315CA6">
        <w:trPr>
          <w:trHeight w:val="300"/>
        </w:trPr>
        <w:tc>
          <w:tcPr>
            <w:tcW w:w="39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32</w:t>
            </w:r>
          </w:p>
        </w:tc>
        <w:tc>
          <w:tcPr>
            <w:tcW w:w="4575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Bilgi ister. </w:t>
            </w:r>
          </w:p>
        </w:tc>
        <w:tc>
          <w:tcPr>
            <w:tcW w:w="1230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84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15CA6" w:rsidTr="00315CA6">
        <w:trPr>
          <w:trHeight w:val="270"/>
        </w:trPr>
        <w:tc>
          <w:tcPr>
            <w:tcW w:w="39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33</w:t>
            </w:r>
          </w:p>
        </w:tc>
        <w:tc>
          <w:tcPr>
            <w:tcW w:w="4575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Nesneleri reddeder. </w:t>
            </w:r>
          </w:p>
        </w:tc>
        <w:tc>
          <w:tcPr>
            <w:tcW w:w="1230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84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15CA6" w:rsidTr="00315CA6">
        <w:trPr>
          <w:trHeight w:val="283"/>
        </w:trPr>
        <w:tc>
          <w:tcPr>
            <w:tcW w:w="39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34</w:t>
            </w:r>
          </w:p>
        </w:tc>
        <w:tc>
          <w:tcPr>
            <w:tcW w:w="4575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Hizmeti reddeder. </w:t>
            </w:r>
          </w:p>
        </w:tc>
        <w:tc>
          <w:tcPr>
            <w:tcW w:w="1230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84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15CA6" w:rsidTr="00315CA6">
        <w:trPr>
          <w:trHeight w:val="274"/>
        </w:trPr>
        <w:tc>
          <w:tcPr>
            <w:tcW w:w="39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35</w:t>
            </w:r>
          </w:p>
        </w:tc>
        <w:tc>
          <w:tcPr>
            <w:tcW w:w="4575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Bilgiyi reddeder. </w:t>
            </w:r>
          </w:p>
        </w:tc>
        <w:tc>
          <w:tcPr>
            <w:tcW w:w="1230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84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15CA6" w:rsidTr="00315CA6">
        <w:trPr>
          <w:trHeight w:val="345"/>
        </w:trPr>
        <w:tc>
          <w:tcPr>
            <w:tcW w:w="39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36</w:t>
            </w:r>
          </w:p>
        </w:tc>
        <w:tc>
          <w:tcPr>
            <w:tcW w:w="4575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Görsellerle desteklenen olayları anlatır. </w:t>
            </w:r>
          </w:p>
        </w:tc>
        <w:tc>
          <w:tcPr>
            <w:tcW w:w="1230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84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15CA6" w:rsidTr="00315CA6">
        <w:trPr>
          <w:trHeight w:val="320"/>
        </w:trPr>
        <w:tc>
          <w:tcPr>
            <w:tcW w:w="39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37</w:t>
            </w:r>
          </w:p>
        </w:tc>
        <w:tc>
          <w:tcPr>
            <w:tcW w:w="4575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Bedenine ait özellikleri belirtir. </w:t>
            </w:r>
          </w:p>
        </w:tc>
        <w:tc>
          <w:tcPr>
            <w:tcW w:w="1230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84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15CA6" w:rsidTr="00315CA6">
        <w:trPr>
          <w:trHeight w:val="360"/>
        </w:trPr>
        <w:tc>
          <w:tcPr>
            <w:tcW w:w="39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38</w:t>
            </w:r>
          </w:p>
        </w:tc>
        <w:tc>
          <w:tcPr>
            <w:tcW w:w="4575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Bir gününü basit ifadelerle anlatır. </w:t>
            </w:r>
          </w:p>
        </w:tc>
        <w:tc>
          <w:tcPr>
            <w:tcW w:w="1230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84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15CA6" w:rsidTr="00315CA6">
        <w:trPr>
          <w:trHeight w:val="270"/>
        </w:trPr>
        <w:tc>
          <w:tcPr>
            <w:tcW w:w="390" w:type="dxa"/>
            <w:gridSpan w:val="3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39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NewRomanPSMT" w:hAnsi="TimesNewRomanPSMT" w:cs="TimesNewRomanPSMT"/>
              </w:rPr>
            </w:pPr>
          </w:p>
        </w:tc>
        <w:tc>
          <w:tcPr>
            <w:tcW w:w="4575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Sahiplik bildiren sözcükleri cümle içinde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kullanır</w:t>
            </w:r>
            <w:proofErr w:type="gramEnd"/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230" w:type="dxa"/>
            <w:gridSpan w:val="2"/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840" w:type="dxa"/>
            <w:gridSpan w:val="3"/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315CA6" w:rsidTr="00315CA6">
        <w:trPr>
          <w:trHeight w:val="270"/>
        </w:trPr>
        <w:tc>
          <w:tcPr>
            <w:tcW w:w="39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40</w:t>
            </w:r>
          </w:p>
        </w:tc>
        <w:tc>
          <w:tcPr>
            <w:tcW w:w="4575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Sözcük türlerini kullanır. </w:t>
            </w:r>
          </w:p>
        </w:tc>
        <w:tc>
          <w:tcPr>
            <w:tcW w:w="1230" w:type="dxa"/>
            <w:gridSpan w:val="2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840" w:type="dxa"/>
            <w:gridSpan w:val="3"/>
          </w:tcPr>
          <w:p w:rsidR="00315CA6" w:rsidRPr="00994FF5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15CA6" w:rsidTr="00315CA6">
        <w:trPr>
          <w:trHeight w:val="240"/>
        </w:trPr>
        <w:tc>
          <w:tcPr>
            <w:tcW w:w="390" w:type="dxa"/>
            <w:gridSpan w:val="3"/>
          </w:tcPr>
          <w:p w:rsidR="00315CA6" w:rsidRPr="008031C7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41</w:t>
            </w:r>
          </w:p>
        </w:tc>
        <w:tc>
          <w:tcPr>
            <w:tcW w:w="4575" w:type="dxa"/>
            <w:gridSpan w:val="2"/>
          </w:tcPr>
          <w:p w:rsidR="00315CA6" w:rsidRPr="008031C7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Çoğul eklerini cümle içinde kullanır. </w:t>
            </w:r>
          </w:p>
        </w:tc>
        <w:tc>
          <w:tcPr>
            <w:tcW w:w="1230" w:type="dxa"/>
            <w:gridSpan w:val="2"/>
          </w:tcPr>
          <w:p w:rsidR="00315CA6" w:rsidRPr="008031C7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840" w:type="dxa"/>
            <w:gridSpan w:val="3"/>
          </w:tcPr>
          <w:p w:rsidR="00315CA6" w:rsidRPr="008031C7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15CA6" w:rsidTr="00315CA6">
        <w:trPr>
          <w:trHeight w:val="530"/>
        </w:trPr>
        <w:tc>
          <w:tcPr>
            <w:tcW w:w="390" w:type="dxa"/>
            <w:gridSpan w:val="3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42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NewRomanPSMT" w:hAnsi="TimesNewRomanPSMT" w:cs="TimesNewRomanPSMT"/>
              </w:rPr>
            </w:pPr>
          </w:p>
        </w:tc>
        <w:tc>
          <w:tcPr>
            <w:tcW w:w="4575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Basit bir olayı başından sonuna kadar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izler</w:t>
            </w:r>
            <w:proofErr w:type="gramEnd"/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230" w:type="dxa"/>
            <w:gridSpan w:val="2"/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840" w:type="dxa"/>
            <w:gridSpan w:val="3"/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315CA6" w:rsidTr="00315CA6">
        <w:trPr>
          <w:trHeight w:val="354"/>
        </w:trPr>
        <w:tc>
          <w:tcPr>
            <w:tcW w:w="390" w:type="dxa"/>
            <w:gridSpan w:val="3"/>
          </w:tcPr>
          <w:p w:rsidR="00315CA6" w:rsidRPr="007C608E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43</w:t>
            </w:r>
          </w:p>
        </w:tc>
        <w:tc>
          <w:tcPr>
            <w:tcW w:w="4575" w:type="dxa"/>
            <w:gridSpan w:val="2"/>
          </w:tcPr>
          <w:p w:rsidR="00315CA6" w:rsidRPr="007C608E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Dinlediği öyküyü anlatır. </w:t>
            </w:r>
          </w:p>
        </w:tc>
        <w:tc>
          <w:tcPr>
            <w:tcW w:w="1230" w:type="dxa"/>
            <w:gridSpan w:val="2"/>
          </w:tcPr>
          <w:p w:rsidR="00315CA6" w:rsidRPr="007C608E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840" w:type="dxa"/>
            <w:gridSpan w:val="3"/>
          </w:tcPr>
          <w:p w:rsidR="00315CA6" w:rsidRPr="007C608E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15CA6" w:rsidTr="00315CA6">
        <w:trPr>
          <w:trHeight w:val="390"/>
        </w:trPr>
        <w:tc>
          <w:tcPr>
            <w:tcW w:w="390" w:type="dxa"/>
            <w:gridSpan w:val="3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44</w:t>
            </w:r>
          </w:p>
        </w:tc>
        <w:tc>
          <w:tcPr>
            <w:tcW w:w="4575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Dinlediği eksik cümleyi tamamlar.</w:t>
            </w:r>
          </w:p>
        </w:tc>
        <w:tc>
          <w:tcPr>
            <w:tcW w:w="123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840" w:type="dxa"/>
            <w:gridSpan w:val="3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315CA6" w:rsidTr="00315CA6">
        <w:trPr>
          <w:trHeight w:val="382"/>
        </w:trPr>
        <w:tc>
          <w:tcPr>
            <w:tcW w:w="390" w:type="dxa"/>
            <w:gridSpan w:val="3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45</w:t>
            </w:r>
          </w:p>
        </w:tc>
        <w:tc>
          <w:tcPr>
            <w:tcW w:w="4575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Yarım bırakılan öykünün sonucunu tahmin eder.</w:t>
            </w:r>
          </w:p>
        </w:tc>
        <w:tc>
          <w:tcPr>
            <w:tcW w:w="1230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840" w:type="dxa"/>
            <w:gridSpan w:val="3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315CA6" w:rsidTr="00315CA6">
        <w:trPr>
          <w:trHeight w:val="240"/>
        </w:trPr>
        <w:tc>
          <w:tcPr>
            <w:tcW w:w="390" w:type="dxa"/>
            <w:gridSpan w:val="3"/>
          </w:tcPr>
          <w:p w:rsidR="00315CA6" w:rsidRPr="007C608E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46</w:t>
            </w:r>
          </w:p>
        </w:tc>
        <w:tc>
          <w:tcPr>
            <w:tcW w:w="4575" w:type="dxa"/>
            <w:gridSpan w:val="2"/>
          </w:tcPr>
          <w:p w:rsidR="00315CA6" w:rsidRPr="007C608E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Grup içi oyunlarda rol alır. </w:t>
            </w:r>
          </w:p>
        </w:tc>
        <w:tc>
          <w:tcPr>
            <w:tcW w:w="1230" w:type="dxa"/>
            <w:gridSpan w:val="2"/>
          </w:tcPr>
          <w:p w:rsidR="00315CA6" w:rsidRPr="007C608E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840" w:type="dxa"/>
            <w:gridSpan w:val="3"/>
          </w:tcPr>
          <w:p w:rsidR="00315CA6" w:rsidRPr="007C608E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15CA6" w:rsidTr="00315CA6">
        <w:trPr>
          <w:trHeight w:val="180"/>
        </w:trPr>
        <w:tc>
          <w:tcPr>
            <w:tcW w:w="390" w:type="dxa"/>
            <w:gridSpan w:val="3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47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NewRomanPSMT" w:hAnsi="TimesNewRomanPSMT" w:cs="TimesNewRomanPSMT"/>
              </w:rPr>
            </w:pPr>
          </w:p>
        </w:tc>
        <w:tc>
          <w:tcPr>
            <w:tcW w:w="4575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Bir konu hakkında istenen süre kadar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konuşur</w:t>
            </w:r>
            <w:proofErr w:type="gramEnd"/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230" w:type="dxa"/>
            <w:gridSpan w:val="2"/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840" w:type="dxa"/>
            <w:gridSpan w:val="3"/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315CA6" w:rsidTr="00315CA6">
        <w:trPr>
          <w:trHeight w:val="395"/>
        </w:trPr>
        <w:tc>
          <w:tcPr>
            <w:tcW w:w="390" w:type="dxa"/>
            <w:gridSpan w:val="3"/>
          </w:tcPr>
          <w:p w:rsidR="00315CA6" w:rsidRPr="007C608E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48</w:t>
            </w:r>
          </w:p>
        </w:tc>
        <w:tc>
          <w:tcPr>
            <w:tcW w:w="4575" w:type="dxa"/>
            <w:gridSpan w:val="2"/>
          </w:tcPr>
          <w:p w:rsidR="00315CA6" w:rsidRPr="007C608E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Dinlediği öyküyü canlandırır. </w:t>
            </w:r>
          </w:p>
        </w:tc>
        <w:tc>
          <w:tcPr>
            <w:tcW w:w="1230" w:type="dxa"/>
            <w:gridSpan w:val="2"/>
          </w:tcPr>
          <w:p w:rsidR="00315CA6" w:rsidRPr="007C608E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840" w:type="dxa"/>
            <w:gridSpan w:val="3"/>
          </w:tcPr>
          <w:p w:rsidR="00315CA6" w:rsidRPr="007C608E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15CA6" w:rsidTr="00315CA6">
        <w:trPr>
          <w:trHeight w:val="390"/>
        </w:trPr>
        <w:tc>
          <w:tcPr>
            <w:tcW w:w="390" w:type="dxa"/>
            <w:gridSpan w:val="3"/>
          </w:tcPr>
          <w:p w:rsidR="00315CA6" w:rsidRPr="007C608E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49</w:t>
            </w:r>
          </w:p>
        </w:tc>
        <w:tc>
          <w:tcPr>
            <w:tcW w:w="4575" w:type="dxa"/>
            <w:gridSpan w:val="2"/>
          </w:tcPr>
          <w:p w:rsidR="00315CA6" w:rsidRPr="007C608E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Eşyalarını başkalarıyla paylaşır. </w:t>
            </w:r>
          </w:p>
        </w:tc>
        <w:tc>
          <w:tcPr>
            <w:tcW w:w="1230" w:type="dxa"/>
            <w:gridSpan w:val="2"/>
          </w:tcPr>
          <w:p w:rsidR="00315CA6" w:rsidRPr="007C608E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840" w:type="dxa"/>
            <w:gridSpan w:val="3"/>
          </w:tcPr>
          <w:p w:rsidR="00315CA6" w:rsidRPr="007C608E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15CA6" w:rsidTr="00315CA6">
        <w:trPr>
          <w:trHeight w:val="590"/>
        </w:trPr>
        <w:tc>
          <w:tcPr>
            <w:tcW w:w="390" w:type="dxa"/>
            <w:gridSpan w:val="3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50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NewRomanPSMT" w:hAnsi="TimesNewRomanPSMT" w:cs="TimesNewRomanPSMT"/>
              </w:rPr>
            </w:pPr>
          </w:p>
        </w:tc>
        <w:tc>
          <w:tcPr>
            <w:tcW w:w="4575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Günlük yaşamda nezaket kurallarına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uygun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konuşur.</w:t>
            </w:r>
          </w:p>
        </w:tc>
        <w:tc>
          <w:tcPr>
            <w:tcW w:w="1230" w:type="dxa"/>
            <w:gridSpan w:val="2"/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840" w:type="dxa"/>
            <w:gridSpan w:val="3"/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315CA6" w:rsidTr="00315CA6">
        <w:trPr>
          <w:trHeight w:val="315"/>
        </w:trPr>
        <w:tc>
          <w:tcPr>
            <w:tcW w:w="390" w:type="dxa"/>
            <w:gridSpan w:val="3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51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NewRomanPSMT" w:hAnsi="TimesNewRomanPSMT" w:cs="TimesNewRomanPSMT"/>
              </w:rPr>
            </w:pPr>
          </w:p>
        </w:tc>
        <w:tc>
          <w:tcPr>
            <w:tcW w:w="4575" w:type="dxa"/>
            <w:gridSpan w:val="2"/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İşaretlerden/nesnelerden yararlanarak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ihtiyacı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olan nesneyi ifade eder.</w:t>
            </w:r>
          </w:p>
        </w:tc>
        <w:tc>
          <w:tcPr>
            <w:tcW w:w="1230" w:type="dxa"/>
            <w:gridSpan w:val="2"/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840" w:type="dxa"/>
            <w:gridSpan w:val="3"/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315CA6" w:rsidTr="00315CA6">
        <w:trPr>
          <w:trHeight w:val="553"/>
        </w:trPr>
        <w:tc>
          <w:tcPr>
            <w:tcW w:w="390" w:type="dxa"/>
            <w:gridSpan w:val="3"/>
            <w:tcBorders>
              <w:bottom w:val="single" w:sz="4" w:space="0" w:color="auto"/>
            </w:tcBorders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52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4575" w:type="dxa"/>
            <w:gridSpan w:val="2"/>
            <w:tcBorders>
              <w:bottom w:val="single" w:sz="4" w:space="0" w:color="auto"/>
            </w:tcBorders>
          </w:tcPr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Görsellerden yararlanarak ihtiyaçlarını</w:t>
            </w: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ifade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eder.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840" w:type="dxa"/>
            <w:gridSpan w:val="3"/>
            <w:tcBorders>
              <w:bottom w:val="single" w:sz="4" w:space="0" w:color="auto"/>
            </w:tcBorders>
          </w:tcPr>
          <w:p w:rsidR="00315CA6" w:rsidRDefault="00315CA6" w:rsidP="001A29B0">
            <w:pPr>
              <w:spacing w:after="0"/>
              <w:rPr>
                <w:rFonts w:ascii="TimesNewRomanPSMT" w:hAnsi="TimesNewRomanPSMT" w:cs="TimesNewRomanPSMT"/>
              </w:rPr>
            </w:pPr>
          </w:p>
          <w:p w:rsidR="00315CA6" w:rsidRDefault="00315CA6" w:rsidP="001A2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7B0655" w:rsidTr="00553BCA">
        <w:trPr>
          <w:trHeight w:val="717"/>
        </w:trPr>
        <w:tc>
          <w:tcPr>
            <w:tcW w:w="10035" w:type="dxa"/>
            <w:gridSpan w:val="10"/>
          </w:tcPr>
          <w:p w:rsidR="007B0655" w:rsidRDefault="007B0655" w:rsidP="001A29B0">
            <w:p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56449A" w:rsidTr="007B0655">
        <w:trPr>
          <w:gridBefore w:val="1"/>
          <w:gridAfter w:val="1"/>
          <w:wBefore w:w="171" w:type="dxa"/>
          <w:wAfter w:w="135" w:type="dxa"/>
          <w:trHeight w:val="13718"/>
        </w:trPr>
        <w:tc>
          <w:tcPr>
            <w:tcW w:w="9729" w:type="dxa"/>
            <w:gridSpan w:val="8"/>
          </w:tcPr>
          <w:p w:rsidR="0056449A" w:rsidRDefault="0056449A" w:rsidP="0056449A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6449A" w:rsidRDefault="0056449A" w:rsidP="0056449A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6449A" w:rsidRDefault="0056449A" w:rsidP="0056449A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6449A" w:rsidRDefault="0056449A" w:rsidP="0056449A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6449A" w:rsidRDefault="0056449A" w:rsidP="0056449A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6449A" w:rsidRDefault="0056449A" w:rsidP="0056449A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6449A" w:rsidRDefault="0056449A" w:rsidP="0056449A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6449A" w:rsidRDefault="0056449A" w:rsidP="0056449A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6449A" w:rsidRDefault="0056449A" w:rsidP="0056449A">
            <w:pPr>
              <w:ind w:left="277"/>
              <w:rPr>
                <w:rFonts w:ascii="TimesNewRomanPSMT" w:hAnsi="TimesNewRomanPSMT" w:cs="TimesNewRomanPSMT"/>
              </w:rPr>
            </w:pPr>
          </w:p>
        </w:tc>
      </w:tr>
    </w:tbl>
    <w:p w:rsidR="00A45019" w:rsidRDefault="00A45019" w:rsidP="0056449A"/>
    <w:sectPr w:rsidR="00A45019" w:rsidSect="006B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449A"/>
    <w:rsid w:val="001A29B0"/>
    <w:rsid w:val="00264BF8"/>
    <w:rsid w:val="00315CA6"/>
    <w:rsid w:val="00340F09"/>
    <w:rsid w:val="00352AC2"/>
    <w:rsid w:val="00531FE2"/>
    <w:rsid w:val="0056449A"/>
    <w:rsid w:val="006B60AD"/>
    <w:rsid w:val="006E2FF9"/>
    <w:rsid w:val="007B0655"/>
    <w:rsid w:val="007C608E"/>
    <w:rsid w:val="008031C7"/>
    <w:rsid w:val="008608A6"/>
    <w:rsid w:val="0088223A"/>
    <w:rsid w:val="00994FF5"/>
    <w:rsid w:val="009B5F36"/>
    <w:rsid w:val="00A45019"/>
    <w:rsid w:val="00EA0407"/>
    <w:rsid w:val="00ED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ogretmenler</dc:creator>
  <cp:keywords/>
  <dc:description/>
  <cp:lastModifiedBy>PC1</cp:lastModifiedBy>
  <cp:revision>15</cp:revision>
  <dcterms:created xsi:type="dcterms:W3CDTF">2009-03-16T11:19:00Z</dcterms:created>
  <dcterms:modified xsi:type="dcterms:W3CDTF">2009-08-06T14:23:00Z</dcterms:modified>
</cp:coreProperties>
</file>